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DB63D" w14:textId="77777777" w:rsidR="00E46EC8" w:rsidRDefault="00E46EC8" w:rsidP="00E46EC8">
      <w:pPr>
        <w:pStyle w:val="CRCoverPage"/>
        <w:tabs>
          <w:tab w:val="right" w:pos="9638"/>
        </w:tabs>
        <w:spacing w:after="0"/>
        <w:rPr>
          <w:rFonts w:cs="Arial"/>
          <w:b/>
          <w:noProof/>
          <w:sz w:val="24"/>
          <w:lang w:val="sv-SE"/>
        </w:rPr>
      </w:pPr>
      <w:r>
        <w:rPr>
          <w:rFonts w:cs="Arial"/>
          <w:b/>
          <w:noProof/>
          <w:sz w:val="24"/>
          <w:lang w:val="sv-SE"/>
        </w:rPr>
        <w:t>SA WG2 Meeting #S2-150E</w:t>
      </w:r>
      <w:r>
        <w:rPr>
          <w:rFonts w:cs="Arial"/>
          <w:b/>
          <w:noProof/>
          <w:sz w:val="24"/>
          <w:lang w:val="sv-SE"/>
        </w:rPr>
        <w:tab/>
        <w:t>S2-2202792</w:t>
      </w:r>
    </w:p>
    <w:p w14:paraId="43556224" w14:textId="77777777" w:rsidR="00E46EC8" w:rsidRDefault="00E46EC8" w:rsidP="00E46EC8">
      <w:pPr>
        <w:pStyle w:val="CRCoverPage"/>
        <w:pBdr>
          <w:bottom w:val="single" w:sz="6" w:space="0" w:color="auto"/>
        </w:pBdr>
        <w:tabs>
          <w:tab w:val="right" w:pos="9638"/>
        </w:tabs>
        <w:spacing w:after="0"/>
        <w:rPr>
          <w:rFonts w:cs="Arial"/>
          <w:b/>
          <w:noProof/>
          <w:sz w:val="24"/>
          <w:lang w:val="sv-SE"/>
        </w:rPr>
      </w:pPr>
      <w:r>
        <w:rPr>
          <w:rFonts w:cs="Arial"/>
          <w:b/>
          <w:noProof/>
          <w:sz w:val="24"/>
          <w:lang w:val="sv-SE"/>
        </w:rPr>
        <w:t>06 - 12 April, 2022, Electronic meeting</w:t>
      </w:r>
    </w:p>
    <w:p w14:paraId="35CC5A88" w14:textId="2E3506DF" w:rsidR="00E46EC8" w:rsidRPr="00E46EC8" w:rsidRDefault="00E46EC8" w:rsidP="00E46EC8">
      <w:pPr>
        <w:pStyle w:val="CRCoverPage"/>
        <w:tabs>
          <w:tab w:val="right" w:pos="9638"/>
        </w:tabs>
        <w:spacing w:after="0"/>
        <w:rPr>
          <w:rFonts w:cs="Arial"/>
          <w:b/>
          <w:noProof/>
          <w:sz w:val="24"/>
          <w:lang w:val="sv-SE"/>
        </w:rPr>
      </w:pPr>
    </w:p>
    <w:p w14:paraId="26D51B4D" w14:textId="77777777" w:rsidR="00E46EC8" w:rsidRDefault="00E46EC8" w:rsidP="00AE1B3E">
      <w:pPr>
        <w:pStyle w:val="CRCoverPage"/>
        <w:tabs>
          <w:tab w:val="right" w:pos="9639"/>
        </w:tabs>
        <w:spacing w:after="0"/>
        <w:rPr>
          <w:b/>
          <w:noProof/>
          <w:sz w:val="24"/>
          <w:lang w:val="sv-SE"/>
        </w:rPr>
      </w:pPr>
    </w:p>
    <w:p w14:paraId="0988AF10" w14:textId="7BB9ED64"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61B180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2"/>
    <w:bookmarkEnd w:id="3"/>
    <w:bookmarkEnd w:id="4"/>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5" w:name="_Hlk88138253"/>
      <w:r w:rsidR="00A437E1" w:rsidRPr="00E32357">
        <w:rPr>
          <w:rFonts w:ascii="Arial" w:hAnsi="Arial" w:cs="Arial"/>
          <w:b/>
          <w:bCs/>
          <w:sz w:val="22"/>
          <w:szCs w:val="22"/>
        </w:rPr>
        <w:t>UPIP_SEC_LTE</w:t>
      </w:r>
      <w:bookmarkEnd w:id="5"/>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E3B33">
        <w:rPr>
          <w:rFonts w:ascii="Arial" w:hAnsi="Arial" w:cs="Arial"/>
          <w:b/>
          <w:sz w:val="22"/>
          <w:szCs w:val="22"/>
        </w:rPr>
        <w:t>SA3</w:t>
      </w:r>
      <w:bookmarkEnd w:id="6"/>
      <w:bookmarkEnd w:id="7"/>
      <w:bookmarkEnd w:id="8"/>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EE3B33">
        <w:rPr>
          <w:rFonts w:ascii="Arial" w:hAnsi="Arial" w:cs="Arial"/>
          <w:b/>
          <w:bCs/>
          <w:sz w:val="22"/>
          <w:szCs w:val="22"/>
        </w:rPr>
        <w:t>RAN3, SA2</w:t>
      </w:r>
      <w:bookmarkEnd w:id="9"/>
      <w:bookmarkEnd w:id="10"/>
      <w:bookmarkEnd w:id="11"/>
    </w:p>
    <w:p w14:paraId="5DC2ED77" w14:textId="7235E89D"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2"/>
    <w:bookmarkEnd w:id="13"/>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t>monica dot wi</w:t>
      </w:r>
      <w:r w:rsidR="00F83627">
        <w:rPr>
          <w:rFonts w:ascii="Arial" w:hAnsi="Arial" w:cs="Arial"/>
          <w:b/>
          <w:bCs/>
          <w:sz w:val="22"/>
          <w:szCs w:val="22"/>
        </w:rPr>
        <w:t>fvesson</w:t>
      </w:r>
      <w:r>
        <w:rPr>
          <w:rFonts w:ascii="Arial" w:hAnsi="Arial" w:cs="Arial"/>
          <w:b/>
          <w:bCs/>
          <w:sz w:val="22"/>
          <w:szCs w:val="22"/>
        </w:rPr>
        <w:t xml:space="preserve"> at @ </w:t>
      </w:r>
      <w:r w:rsidR="00F83627">
        <w:rPr>
          <w:rFonts w:ascii="Arial" w:hAnsi="Arial" w:cs="Arial"/>
          <w:b/>
          <w:bCs/>
          <w:sz w:val="22"/>
          <w:szCs w:val="22"/>
        </w:rPr>
        <w:t>ericsson</w:t>
      </w:r>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54BAFA95"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(for SA3) In case of handover from a UPIP supporting eNB to a UPIP non-supporting eNB, would it be acceptable to SA3 if occasionally some packets over bearers with UPIP policy set to “required” are sent without integrity protection before the CN triggers the release of the bearer?</w:t>
      </w:r>
    </w:p>
    <w:p w14:paraId="25EDE501" w14:textId="3AA75BBE"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r w:rsidR="00E9376F" w:rsidRPr="00655A22">
        <w:rPr>
          <w:lang w:val="en-US"/>
        </w:rPr>
        <w:t xml:space="preserve"> </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(eNB)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5F3ED24A" w:rsidR="00AA1FF9" w:rsidRDefault="00812B4A" w:rsidP="00007495">
      <w:pPr>
        <w:spacing w:after="120"/>
      </w:pPr>
      <w:r w:rsidRPr="005B44D7">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1775A" w14:textId="77777777" w:rsidR="00DA4A0F" w:rsidRDefault="00DA4A0F">
      <w:pPr>
        <w:spacing w:after="0"/>
      </w:pPr>
      <w:r>
        <w:separator/>
      </w:r>
    </w:p>
  </w:endnote>
  <w:endnote w:type="continuationSeparator" w:id="0">
    <w:p w14:paraId="090D4FF5" w14:textId="77777777" w:rsidR="00DA4A0F" w:rsidRDefault="00DA4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BD65" w14:textId="77777777" w:rsidR="00DA4A0F" w:rsidRDefault="00DA4A0F">
      <w:pPr>
        <w:spacing w:after="0"/>
      </w:pPr>
      <w:r>
        <w:separator/>
      </w:r>
    </w:p>
  </w:footnote>
  <w:footnote w:type="continuationSeparator" w:id="0">
    <w:p w14:paraId="676990FE" w14:textId="77777777" w:rsidR="00DA4A0F" w:rsidRDefault="00DA4A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90545"/>
    <w:rsid w:val="00293239"/>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46EC8"/>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5683"/>
    <w:rsid w:val="00F25496"/>
    <w:rsid w:val="00F46EB8"/>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EC8"/>
    <w:pPr>
      <w:overflowPunct w:val="0"/>
      <w:autoSpaceDE w:val="0"/>
      <w:autoSpaceDN w:val="0"/>
      <w:adjustRightInd w:val="0"/>
      <w:spacing w:after="180"/>
      <w:textAlignment w:val="baseline"/>
    </w:pPr>
  </w:style>
  <w:style w:type="paragraph" w:styleId="Heading1">
    <w:name w:val="heading 1"/>
    <w:aliases w:val="H1,h1"/>
    <w:next w:val="Normal"/>
    <w:qFormat/>
    <w:rsid w:val="00E46E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46EC8"/>
    <w:pPr>
      <w:pBdr>
        <w:top w:val="none" w:sz="0" w:space="0" w:color="auto"/>
      </w:pBdr>
      <w:spacing w:before="180"/>
      <w:outlineLvl w:val="1"/>
    </w:pPr>
    <w:rPr>
      <w:sz w:val="32"/>
    </w:rPr>
  </w:style>
  <w:style w:type="paragraph" w:styleId="Heading3">
    <w:name w:val="heading 3"/>
    <w:aliases w:val="H3,h3"/>
    <w:basedOn w:val="Heading2"/>
    <w:next w:val="Normal"/>
    <w:qFormat/>
    <w:rsid w:val="00E46EC8"/>
    <w:pPr>
      <w:spacing w:before="120"/>
      <w:outlineLvl w:val="2"/>
    </w:pPr>
    <w:rPr>
      <w:sz w:val="28"/>
    </w:rPr>
  </w:style>
  <w:style w:type="paragraph" w:styleId="Heading4">
    <w:name w:val="heading 4"/>
    <w:aliases w:val="h4"/>
    <w:basedOn w:val="Heading3"/>
    <w:next w:val="Normal"/>
    <w:qFormat/>
    <w:rsid w:val="00E46EC8"/>
    <w:pPr>
      <w:ind w:left="1418" w:hanging="1418"/>
      <w:outlineLvl w:val="3"/>
    </w:pPr>
    <w:rPr>
      <w:sz w:val="24"/>
    </w:rPr>
  </w:style>
  <w:style w:type="paragraph" w:styleId="Heading5">
    <w:name w:val="heading 5"/>
    <w:aliases w:val="h5"/>
    <w:basedOn w:val="Heading4"/>
    <w:next w:val="Normal"/>
    <w:qFormat/>
    <w:rsid w:val="00E46EC8"/>
    <w:pPr>
      <w:ind w:left="1701" w:hanging="1701"/>
      <w:outlineLvl w:val="4"/>
    </w:pPr>
    <w:rPr>
      <w:sz w:val="22"/>
    </w:rPr>
  </w:style>
  <w:style w:type="paragraph" w:styleId="Heading6">
    <w:name w:val="heading 6"/>
    <w:aliases w:val="h6"/>
    <w:basedOn w:val="H6"/>
    <w:next w:val="Normal"/>
    <w:qFormat/>
    <w:rsid w:val="00E46EC8"/>
    <w:pPr>
      <w:outlineLvl w:val="5"/>
    </w:pPr>
  </w:style>
  <w:style w:type="paragraph" w:styleId="Heading7">
    <w:name w:val="heading 7"/>
    <w:basedOn w:val="H6"/>
    <w:next w:val="Normal"/>
    <w:qFormat/>
    <w:rsid w:val="00E46EC8"/>
    <w:pPr>
      <w:outlineLvl w:val="6"/>
    </w:pPr>
  </w:style>
  <w:style w:type="paragraph" w:styleId="Heading8">
    <w:name w:val="heading 8"/>
    <w:basedOn w:val="Heading1"/>
    <w:next w:val="Normal"/>
    <w:qFormat/>
    <w:rsid w:val="00E46EC8"/>
    <w:pPr>
      <w:ind w:left="0" w:firstLine="0"/>
      <w:outlineLvl w:val="7"/>
    </w:pPr>
  </w:style>
  <w:style w:type="paragraph" w:styleId="Heading9">
    <w:name w:val="heading 9"/>
    <w:basedOn w:val="Heading8"/>
    <w:next w:val="Normal"/>
    <w:qFormat/>
    <w:rsid w:val="00E46EC8"/>
    <w:pPr>
      <w:outlineLvl w:val="8"/>
    </w:pPr>
  </w:style>
  <w:style w:type="character" w:default="1" w:styleId="DefaultParagraphFont">
    <w:name w:val="Default Paragraph Font"/>
    <w:semiHidden/>
    <w:rsid w:val="00E46E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EC8"/>
  </w:style>
  <w:style w:type="paragraph" w:styleId="Header">
    <w:name w:val="header"/>
    <w:link w:val="HeaderChar"/>
    <w:rsid w:val="00E46EC8"/>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46EC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46EC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46EC8"/>
    <w:pPr>
      <w:spacing w:before="180"/>
      <w:ind w:left="2693" w:hanging="2693"/>
    </w:pPr>
    <w:rPr>
      <w:b/>
    </w:rPr>
  </w:style>
  <w:style w:type="paragraph" w:styleId="TOC1">
    <w:name w:val="toc 1"/>
    <w:semiHidden/>
    <w:rsid w:val="00E46E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46E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46EC8"/>
    <w:pPr>
      <w:ind w:left="1701" w:hanging="1701"/>
    </w:pPr>
  </w:style>
  <w:style w:type="paragraph" w:styleId="TOC4">
    <w:name w:val="toc 4"/>
    <w:basedOn w:val="TOC3"/>
    <w:semiHidden/>
    <w:rsid w:val="00E46EC8"/>
    <w:pPr>
      <w:ind w:left="1418" w:hanging="1418"/>
    </w:pPr>
  </w:style>
  <w:style w:type="paragraph" w:styleId="TOC3">
    <w:name w:val="toc 3"/>
    <w:basedOn w:val="TOC2"/>
    <w:semiHidden/>
    <w:rsid w:val="00E46EC8"/>
    <w:pPr>
      <w:ind w:left="1134" w:hanging="1134"/>
    </w:pPr>
  </w:style>
  <w:style w:type="paragraph" w:styleId="TOC2">
    <w:name w:val="toc 2"/>
    <w:basedOn w:val="TOC1"/>
    <w:semiHidden/>
    <w:rsid w:val="00E46EC8"/>
    <w:pPr>
      <w:keepNext w:val="0"/>
      <w:spacing w:before="0"/>
      <w:ind w:left="851" w:hanging="851"/>
    </w:pPr>
    <w:rPr>
      <w:sz w:val="20"/>
    </w:rPr>
  </w:style>
  <w:style w:type="paragraph" w:styleId="Index2">
    <w:name w:val="index 2"/>
    <w:basedOn w:val="Index1"/>
    <w:semiHidden/>
    <w:rsid w:val="00E46EC8"/>
    <w:pPr>
      <w:ind w:left="284"/>
    </w:pPr>
  </w:style>
  <w:style w:type="paragraph" w:styleId="Index1">
    <w:name w:val="index 1"/>
    <w:basedOn w:val="Normal"/>
    <w:semiHidden/>
    <w:rsid w:val="00E46EC8"/>
    <w:pPr>
      <w:keepLines/>
      <w:spacing w:after="0"/>
    </w:pPr>
  </w:style>
  <w:style w:type="paragraph" w:customStyle="1" w:styleId="ZH">
    <w:name w:val="ZH"/>
    <w:rsid w:val="00E46E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46EC8"/>
    <w:pPr>
      <w:outlineLvl w:val="9"/>
    </w:pPr>
  </w:style>
  <w:style w:type="paragraph" w:styleId="ListNumber2">
    <w:name w:val="List Number 2"/>
    <w:basedOn w:val="ListNumber"/>
    <w:semiHidden/>
    <w:rsid w:val="00E46EC8"/>
    <w:pPr>
      <w:ind w:left="851"/>
    </w:pPr>
  </w:style>
  <w:style w:type="character" w:styleId="FootnoteReference">
    <w:name w:val="footnote reference"/>
    <w:basedOn w:val="DefaultParagraphFont"/>
    <w:semiHidden/>
    <w:rsid w:val="00E46EC8"/>
    <w:rPr>
      <w:b/>
      <w:position w:val="6"/>
      <w:sz w:val="16"/>
    </w:rPr>
  </w:style>
  <w:style w:type="paragraph" w:styleId="FootnoteText">
    <w:name w:val="footnote text"/>
    <w:basedOn w:val="Normal"/>
    <w:link w:val="FootnoteTextChar"/>
    <w:semiHidden/>
    <w:rsid w:val="00E46EC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46EC8"/>
    <w:rPr>
      <w:b/>
    </w:rPr>
  </w:style>
  <w:style w:type="paragraph" w:customStyle="1" w:styleId="TAC">
    <w:name w:val="TAC"/>
    <w:basedOn w:val="TAL"/>
    <w:rsid w:val="00E46EC8"/>
    <w:pPr>
      <w:jc w:val="center"/>
    </w:pPr>
  </w:style>
  <w:style w:type="paragraph" w:customStyle="1" w:styleId="TF">
    <w:name w:val="TF"/>
    <w:basedOn w:val="TH"/>
    <w:rsid w:val="00E46EC8"/>
    <w:pPr>
      <w:keepNext w:val="0"/>
      <w:spacing w:before="0" w:after="240"/>
    </w:pPr>
  </w:style>
  <w:style w:type="paragraph" w:customStyle="1" w:styleId="NO">
    <w:name w:val="NO"/>
    <w:basedOn w:val="Normal"/>
    <w:rsid w:val="00E46EC8"/>
    <w:pPr>
      <w:keepLines/>
      <w:ind w:left="1135" w:hanging="851"/>
    </w:pPr>
  </w:style>
  <w:style w:type="paragraph" w:styleId="TOC9">
    <w:name w:val="toc 9"/>
    <w:basedOn w:val="TOC8"/>
    <w:semiHidden/>
    <w:rsid w:val="00E46EC8"/>
    <w:pPr>
      <w:ind w:left="1418" w:hanging="1418"/>
    </w:pPr>
  </w:style>
  <w:style w:type="paragraph" w:customStyle="1" w:styleId="EX">
    <w:name w:val="EX"/>
    <w:basedOn w:val="Normal"/>
    <w:rsid w:val="00E46EC8"/>
    <w:pPr>
      <w:keepLines/>
      <w:ind w:left="1702" w:hanging="1418"/>
    </w:pPr>
  </w:style>
  <w:style w:type="paragraph" w:customStyle="1" w:styleId="FP">
    <w:name w:val="FP"/>
    <w:basedOn w:val="Normal"/>
    <w:rsid w:val="00E46EC8"/>
    <w:pPr>
      <w:spacing w:after="0"/>
    </w:pPr>
  </w:style>
  <w:style w:type="paragraph" w:customStyle="1" w:styleId="LD">
    <w:name w:val="LD"/>
    <w:rsid w:val="00E46E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46EC8"/>
    <w:pPr>
      <w:spacing w:after="0"/>
    </w:pPr>
  </w:style>
  <w:style w:type="paragraph" w:customStyle="1" w:styleId="EW">
    <w:name w:val="EW"/>
    <w:basedOn w:val="EX"/>
    <w:rsid w:val="00E46EC8"/>
    <w:pPr>
      <w:spacing w:after="0"/>
    </w:pPr>
  </w:style>
  <w:style w:type="paragraph" w:styleId="TOC6">
    <w:name w:val="toc 6"/>
    <w:basedOn w:val="TOC5"/>
    <w:next w:val="Normal"/>
    <w:semiHidden/>
    <w:rsid w:val="00E46EC8"/>
    <w:pPr>
      <w:ind w:left="1985" w:hanging="1985"/>
    </w:pPr>
  </w:style>
  <w:style w:type="paragraph" w:styleId="TOC7">
    <w:name w:val="toc 7"/>
    <w:basedOn w:val="TOC6"/>
    <w:next w:val="Normal"/>
    <w:semiHidden/>
    <w:rsid w:val="00E46EC8"/>
    <w:pPr>
      <w:ind w:left="2268" w:hanging="2268"/>
    </w:pPr>
  </w:style>
  <w:style w:type="paragraph" w:styleId="ListBullet2">
    <w:name w:val="List Bullet 2"/>
    <w:basedOn w:val="ListBullet"/>
    <w:semiHidden/>
    <w:rsid w:val="00E46EC8"/>
    <w:pPr>
      <w:ind w:left="851"/>
    </w:pPr>
  </w:style>
  <w:style w:type="paragraph" w:styleId="ListBullet3">
    <w:name w:val="List Bullet 3"/>
    <w:basedOn w:val="ListBullet2"/>
    <w:semiHidden/>
    <w:rsid w:val="00E46EC8"/>
    <w:pPr>
      <w:ind w:left="1135"/>
    </w:pPr>
  </w:style>
  <w:style w:type="paragraph" w:styleId="ListNumber">
    <w:name w:val="List Number"/>
    <w:basedOn w:val="List"/>
    <w:semiHidden/>
    <w:rsid w:val="00E46EC8"/>
  </w:style>
  <w:style w:type="paragraph" w:customStyle="1" w:styleId="EQ">
    <w:name w:val="EQ"/>
    <w:basedOn w:val="Normal"/>
    <w:next w:val="Normal"/>
    <w:rsid w:val="00E46EC8"/>
    <w:pPr>
      <w:keepLines/>
      <w:tabs>
        <w:tab w:val="center" w:pos="4536"/>
        <w:tab w:val="right" w:pos="9072"/>
      </w:tabs>
    </w:pPr>
    <w:rPr>
      <w:noProof/>
    </w:rPr>
  </w:style>
  <w:style w:type="paragraph" w:customStyle="1" w:styleId="TH">
    <w:name w:val="TH"/>
    <w:basedOn w:val="Normal"/>
    <w:rsid w:val="00E46EC8"/>
    <w:pPr>
      <w:keepNext/>
      <w:keepLines/>
      <w:spacing w:before="60"/>
      <w:jc w:val="center"/>
    </w:pPr>
    <w:rPr>
      <w:rFonts w:ascii="Arial" w:hAnsi="Arial"/>
      <w:b/>
    </w:rPr>
  </w:style>
  <w:style w:type="paragraph" w:customStyle="1" w:styleId="NF">
    <w:name w:val="NF"/>
    <w:basedOn w:val="NO"/>
    <w:rsid w:val="00E46EC8"/>
    <w:pPr>
      <w:keepNext/>
      <w:spacing w:after="0"/>
    </w:pPr>
    <w:rPr>
      <w:rFonts w:ascii="Arial" w:hAnsi="Arial"/>
      <w:sz w:val="18"/>
    </w:rPr>
  </w:style>
  <w:style w:type="paragraph" w:customStyle="1" w:styleId="PL">
    <w:name w:val="PL"/>
    <w:rsid w:val="00E46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46EC8"/>
    <w:pPr>
      <w:jc w:val="right"/>
    </w:pPr>
  </w:style>
  <w:style w:type="paragraph" w:customStyle="1" w:styleId="H6">
    <w:name w:val="H6"/>
    <w:basedOn w:val="Heading5"/>
    <w:next w:val="Normal"/>
    <w:rsid w:val="00E46EC8"/>
    <w:pPr>
      <w:ind w:left="1985" w:hanging="1985"/>
      <w:outlineLvl w:val="9"/>
    </w:pPr>
    <w:rPr>
      <w:sz w:val="20"/>
    </w:rPr>
  </w:style>
  <w:style w:type="paragraph" w:customStyle="1" w:styleId="TAN">
    <w:name w:val="TAN"/>
    <w:basedOn w:val="TAL"/>
    <w:rsid w:val="00E46EC8"/>
    <w:pPr>
      <w:ind w:left="851" w:hanging="851"/>
    </w:pPr>
  </w:style>
  <w:style w:type="paragraph" w:customStyle="1" w:styleId="TAL">
    <w:name w:val="TAL"/>
    <w:basedOn w:val="Normal"/>
    <w:rsid w:val="00E46EC8"/>
    <w:pPr>
      <w:keepNext/>
      <w:keepLines/>
      <w:spacing w:after="0"/>
    </w:pPr>
    <w:rPr>
      <w:rFonts w:ascii="Arial" w:hAnsi="Arial"/>
      <w:sz w:val="18"/>
    </w:rPr>
  </w:style>
  <w:style w:type="paragraph" w:customStyle="1" w:styleId="ZA">
    <w:name w:val="ZA"/>
    <w:rsid w:val="00E46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6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6E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46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6EC8"/>
    <w:pPr>
      <w:framePr w:wrap="notBeside" w:y="16161"/>
    </w:pPr>
  </w:style>
  <w:style w:type="character" w:customStyle="1" w:styleId="ZGSM">
    <w:name w:val="ZGSM"/>
    <w:rsid w:val="00E46EC8"/>
  </w:style>
  <w:style w:type="paragraph" w:styleId="List2">
    <w:name w:val="List 2"/>
    <w:basedOn w:val="List"/>
    <w:semiHidden/>
    <w:rsid w:val="00E46EC8"/>
    <w:pPr>
      <w:ind w:left="851"/>
    </w:pPr>
  </w:style>
  <w:style w:type="paragraph" w:customStyle="1" w:styleId="ZG">
    <w:name w:val="ZG"/>
    <w:rsid w:val="00E46E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46EC8"/>
    <w:pPr>
      <w:ind w:left="1135"/>
    </w:pPr>
  </w:style>
  <w:style w:type="paragraph" w:styleId="List4">
    <w:name w:val="List 4"/>
    <w:basedOn w:val="List3"/>
    <w:semiHidden/>
    <w:rsid w:val="00E46EC8"/>
    <w:pPr>
      <w:ind w:left="1418"/>
    </w:pPr>
  </w:style>
  <w:style w:type="paragraph" w:styleId="List5">
    <w:name w:val="List 5"/>
    <w:basedOn w:val="List4"/>
    <w:semiHidden/>
    <w:rsid w:val="00E46EC8"/>
    <w:pPr>
      <w:ind w:left="1702"/>
    </w:pPr>
  </w:style>
  <w:style w:type="paragraph" w:customStyle="1" w:styleId="EditorsNote">
    <w:name w:val="Editor's Note"/>
    <w:basedOn w:val="NO"/>
    <w:rsid w:val="00E46EC8"/>
    <w:rPr>
      <w:color w:val="FF0000"/>
    </w:rPr>
  </w:style>
  <w:style w:type="paragraph" w:styleId="List">
    <w:name w:val="List"/>
    <w:basedOn w:val="Normal"/>
    <w:semiHidden/>
    <w:rsid w:val="00E46EC8"/>
    <w:pPr>
      <w:ind w:left="568" w:hanging="284"/>
    </w:pPr>
  </w:style>
  <w:style w:type="paragraph" w:styleId="ListBullet">
    <w:name w:val="List Bullet"/>
    <w:basedOn w:val="List"/>
    <w:semiHidden/>
    <w:rsid w:val="00E46EC8"/>
  </w:style>
  <w:style w:type="paragraph" w:styleId="ListBullet4">
    <w:name w:val="List Bullet 4"/>
    <w:basedOn w:val="ListBullet3"/>
    <w:semiHidden/>
    <w:rsid w:val="00E46EC8"/>
    <w:pPr>
      <w:ind w:left="1418"/>
    </w:pPr>
  </w:style>
  <w:style w:type="paragraph" w:styleId="ListBullet5">
    <w:name w:val="List Bullet 5"/>
    <w:basedOn w:val="ListBullet4"/>
    <w:semiHidden/>
    <w:rsid w:val="00E46EC8"/>
    <w:pPr>
      <w:ind w:left="1702"/>
    </w:pPr>
  </w:style>
  <w:style w:type="paragraph" w:customStyle="1" w:styleId="B2">
    <w:name w:val="B2"/>
    <w:basedOn w:val="List2"/>
    <w:rsid w:val="00E46EC8"/>
  </w:style>
  <w:style w:type="paragraph" w:customStyle="1" w:styleId="B3">
    <w:name w:val="B3"/>
    <w:basedOn w:val="List3"/>
    <w:rsid w:val="00E46EC8"/>
  </w:style>
  <w:style w:type="paragraph" w:customStyle="1" w:styleId="B4">
    <w:name w:val="B4"/>
    <w:basedOn w:val="List4"/>
    <w:rsid w:val="00E46EC8"/>
  </w:style>
  <w:style w:type="paragraph" w:customStyle="1" w:styleId="B5">
    <w:name w:val="B5"/>
    <w:basedOn w:val="List5"/>
    <w:rsid w:val="00E46EC8"/>
  </w:style>
  <w:style w:type="paragraph" w:customStyle="1" w:styleId="ZTD">
    <w:name w:val="ZTD"/>
    <w:basedOn w:val="ZB"/>
    <w:rsid w:val="00E46EC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Props1.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3.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4.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5.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460</Words>
  <Characters>2359</Characters>
  <Application>Microsoft Office Word</Application>
  <DocSecurity>0</DocSecurity>
  <Lines>67</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2022-03-29T17:28:00Z</dcterms:created>
  <dcterms:modified xsi:type="dcterms:W3CDTF">2022-03-29T17:28:00Z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